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Style w:val="a6"/>
          <w:rFonts w:ascii="Segoe UI" w:hAnsi="Segoe UI" w:cs="Segoe UI"/>
          <w:color w:val="0F1A25"/>
          <w:sz w:val="36"/>
          <w:szCs w:val="27"/>
        </w:rPr>
        <w:t>Моя суббота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B54A6A">
        <w:rPr>
          <w:rFonts w:ascii="Segoe UI" w:hAnsi="Segoe UI" w:cs="Segoe UI"/>
          <w:color w:val="0F1A25"/>
          <w:sz w:val="32"/>
          <w:szCs w:val="23"/>
        </w:rPr>
        <w:t> Ансамбль Дружба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Можно назвать любимую фиалкой,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Звонкою синицею лесной.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Больше, гораздо, тихою русалкой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Или марсианкой неземной.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А ты моя милая, кто ты,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Сейчас скажу, погоди!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Ты просто моя суббота,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мой плен и моя свобода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И всё у нас впереди!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Пусть не все надежды удаются,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Пусть пурга и денег нет опять.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Если трудно, надо улыбнуться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И покрепче милую обнять.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А ты моя милая, кто ты,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Сейчас скажу, погоди!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Ты просто моя суббота,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мой плен и моя свобода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И всё у нас впереди!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Мы не против песен колыбельных,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И не надо отменять пурги,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Весело мы входим в понедельник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И пройдём любые четверги!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А ты моя милая, кто ты,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Сейчас скажу, погоди!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Ты просто моя суббота,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мой плен и моя свобода</w:t>
      </w:r>
    </w:p>
    <w:p w:rsidR="00B54A6A" w:rsidRPr="00B54A6A" w:rsidRDefault="00B54A6A" w:rsidP="00B54A6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54A6A">
        <w:rPr>
          <w:rFonts w:ascii="Segoe UI" w:hAnsi="Segoe UI" w:cs="Segoe UI"/>
          <w:color w:val="0F1A25"/>
          <w:sz w:val="32"/>
          <w:szCs w:val="23"/>
        </w:rPr>
        <w:t>И всё у нас впереди!</w:t>
      </w:r>
    </w:p>
    <w:p w:rsidR="00BB1127" w:rsidRPr="00B54A6A" w:rsidRDefault="00161D2B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bookmarkStart w:id="0" w:name="_GoBack"/>
      <w:bookmarkEnd w:id="0"/>
      <w:r w:rsidRPr="00B54A6A">
        <w:rPr>
          <w:noProof/>
          <w:sz w:val="2900"/>
          <w:szCs w:val="32"/>
        </w:rPr>
        <w:drawing>
          <wp:anchor distT="0" distB="0" distL="114300" distR="114300" simplePos="0" relativeHeight="251658240" behindDoc="0" locked="0" layoutInCell="1" hidden="0" allowOverlap="1" wp14:anchorId="2C01DC97" wp14:editId="5E784AB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54A6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263" w:rsidRDefault="00D75263">
      <w:r>
        <w:separator/>
      </w:r>
    </w:p>
  </w:endnote>
  <w:endnote w:type="continuationSeparator" w:id="0">
    <w:p w:rsidR="00D75263" w:rsidRDefault="00D75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263" w:rsidRDefault="00D75263">
      <w:r>
        <w:separator/>
      </w:r>
    </w:p>
  </w:footnote>
  <w:footnote w:type="continuationSeparator" w:id="0">
    <w:p w:rsidR="00D75263" w:rsidRDefault="00D75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7526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2026-06-19T08:12:00Z</dcterms:created>
  <dcterms:modified xsi:type="dcterms:W3CDTF">2026-06-19T08:12:00Z</dcterms:modified>
</cp:coreProperties>
</file>